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3B" w:rsidRDefault="006402E0" w:rsidP="006402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144000" cy="5638800"/>
            <wp:effectExtent l="19050" t="0" r="0" b="0"/>
            <wp:docPr id="1" name="Рисунок 0" descr="Листовка ле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 лес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2E0" w:rsidRPr="006402E0" w:rsidRDefault="006402E0">
      <w:pPr>
        <w:rPr>
          <w:rFonts w:ascii="AR BERKLEY" w:eastAsia="Adobe Heiti Std R" w:hAnsi="AR BERKLEY"/>
          <w:b/>
          <w:color w:val="FF0000"/>
          <w:sz w:val="24"/>
          <w:szCs w:val="24"/>
        </w:rPr>
      </w:pP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Пресс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>-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служба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ГУ МЧС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России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по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Пермскому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краю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- (342) 258-40-01 (</w:t>
      </w:r>
      <w:proofErr w:type="spellStart"/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доб</w:t>
      </w:r>
      <w:proofErr w:type="spellEnd"/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>. 630)</w:t>
      </w:r>
    </w:p>
    <w:p w:rsidR="006402E0" w:rsidRPr="006402E0" w:rsidRDefault="006402E0" w:rsidP="006402E0">
      <w:pPr>
        <w:jc w:val="center"/>
        <w:rPr>
          <w:rFonts w:ascii="AR BERKLEY" w:eastAsia="Adobe Heiti Std R" w:hAnsi="AR BERKLEY"/>
          <w:b/>
          <w:color w:val="FF0000"/>
          <w:sz w:val="24"/>
          <w:szCs w:val="24"/>
        </w:rPr>
      </w:pP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Единый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телефон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доверия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- (342) 258-40-02</w:t>
      </w:r>
    </w:p>
    <w:p w:rsidR="006402E0" w:rsidRPr="006402E0" w:rsidRDefault="006402E0" w:rsidP="006402E0">
      <w:pPr>
        <w:jc w:val="center"/>
        <w:rPr>
          <w:rFonts w:ascii="AR BERKLEY" w:eastAsia="Adobe Gothic Std B" w:hAnsi="AR BERKLEY"/>
          <w:sz w:val="24"/>
          <w:szCs w:val="24"/>
        </w:rPr>
      </w:pPr>
      <w:r w:rsidRPr="006402E0">
        <w:rPr>
          <w:rFonts w:ascii="Adobe Gothic Std B" w:eastAsia="Adobe Gothic Std B" w:hAnsi="Adobe Gothic Std B"/>
          <w:b/>
          <w:color w:val="FF0000"/>
          <w:sz w:val="24"/>
          <w:szCs w:val="24"/>
        </w:rPr>
        <w:t>Сайт</w:t>
      </w:r>
      <w:r w:rsidRPr="006402E0">
        <w:rPr>
          <w:rFonts w:ascii="AR BERKLEY" w:eastAsia="Adobe Gothic Std B" w:hAnsi="AR BERKLEY"/>
          <w:b/>
          <w:color w:val="FF0000"/>
          <w:sz w:val="24"/>
          <w:szCs w:val="24"/>
        </w:rPr>
        <w:t>:  http://59.mchs.gov.ru</w:t>
      </w:r>
    </w:p>
    <w:sectPr w:rsidR="006402E0" w:rsidRPr="006402E0" w:rsidSect="006402E0">
      <w:pgSz w:w="16838" w:h="11906" w:orient="landscape"/>
      <w:pgMar w:top="709" w:right="678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02E0"/>
    <w:rsid w:val="003D3980"/>
    <w:rsid w:val="006402E0"/>
    <w:rsid w:val="008E3960"/>
    <w:rsid w:val="00C5019F"/>
    <w:rsid w:val="00C9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Pressa59</dc:creator>
  <cp:lastModifiedBy>Pressa59</cp:lastModifiedBy>
  <cp:revision>3</cp:revision>
  <dcterms:created xsi:type="dcterms:W3CDTF">2018-05-16T06:55:00Z</dcterms:created>
  <dcterms:modified xsi:type="dcterms:W3CDTF">2018-05-16T06:55:00Z</dcterms:modified>
</cp:coreProperties>
</file>